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 w:val="0"/>
          <w:bCs w:val="0"/>
          <w:sz w:val="44"/>
          <w:szCs w:val="52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52"/>
          <w:lang w:val="en-US" w:eastAsia="zh-CN"/>
        </w:rPr>
        <w:t>郭连镇中心学校</w:t>
      </w:r>
      <w:r>
        <w:rPr>
          <w:rFonts w:hint="eastAsia" w:ascii="黑体" w:hAnsi="黑体" w:eastAsia="黑体" w:cs="黑体"/>
          <w:b w:val="0"/>
          <w:bCs w:val="0"/>
          <w:sz w:val="44"/>
          <w:szCs w:val="52"/>
        </w:rPr>
        <w:t>2023</w:t>
      </w:r>
      <w:r>
        <w:rPr>
          <w:rFonts w:hint="eastAsia" w:ascii="黑体" w:hAnsi="黑体" w:eastAsia="黑体" w:cs="黑体"/>
          <w:b w:val="0"/>
          <w:bCs w:val="0"/>
          <w:sz w:val="44"/>
          <w:szCs w:val="52"/>
          <w:lang w:val="en-US" w:eastAsia="zh-CN"/>
        </w:rPr>
        <w:t>年</w:t>
      </w:r>
      <w:r>
        <w:rPr>
          <w:rFonts w:hint="eastAsia" w:ascii="黑体" w:hAnsi="黑体" w:eastAsia="黑体" w:cs="黑体"/>
          <w:b w:val="0"/>
          <w:bCs w:val="0"/>
          <w:sz w:val="44"/>
          <w:szCs w:val="52"/>
        </w:rPr>
        <w:t>秋季</w:t>
      </w:r>
    </w:p>
    <w:p>
      <w:pPr>
        <w:jc w:val="center"/>
        <w:rPr>
          <w:rFonts w:hint="eastAsia" w:ascii="黑体" w:hAnsi="黑体" w:eastAsia="黑体" w:cs="黑体"/>
          <w:b w:val="0"/>
          <w:bCs w:val="0"/>
          <w:sz w:val="44"/>
          <w:szCs w:val="52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52"/>
          <w:lang w:eastAsia="zh-CN"/>
        </w:rPr>
        <w:t>——</w:t>
      </w:r>
      <w:r>
        <w:rPr>
          <w:rFonts w:hint="eastAsia" w:ascii="黑体" w:hAnsi="黑体" w:eastAsia="黑体" w:cs="黑体"/>
          <w:b w:val="0"/>
          <w:bCs w:val="0"/>
          <w:sz w:val="44"/>
          <w:szCs w:val="52"/>
          <w:lang w:val="en-US" w:eastAsia="zh-CN"/>
        </w:rPr>
        <w:t>七年级</w:t>
      </w:r>
      <w:r>
        <w:rPr>
          <w:rFonts w:hint="eastAsia" w:ascii="黑体" w:hAnsi="黑体" w:eastAsia="黑体" w:cs="黑体"/>
          <w:b w:val="0"/>
          <w:bCs w:val="0"/>
          <w:sz w:val="44"/>
          <w:szCs w:val="52"/>
        </w:rPr>
        <w:t>招生简章</w:t>
      </w:r>
    </w:p>
    <w:p>
      <w:pPr>
        <w:jc w:val="center"/>
        <w:rPr>
          <w:rFonts w:hint="eastAsia" w:ascii="黑体" w:hAnsi="黑体" w:eastAsia="黑体" w:cs="黑体"/>
          <w:b w:val="0"/>
          <w:bCs w:val="0"/>
          <w:sz w:val="44"/>
          <w:szCs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36"/>
          <w:lang w:eastAsia="zh-CN"/>
        </w:rPr>
      </w:pPr>
      <w:r>
        <w:rPr>
          <w:rFonts w:hint="eastAsia" w:ascii="宋体" w:hAnsi="宋体" w:eastAsia="宋体" w:cs="宋体"/>
          <w:sz w:val="28"/>
          <w:szCs w:val="36"/>
        </w:rPr>
        <w:t>根据禹州市教体局《关于做好2023年义务教育学校招生入学实施方案》（禹教体【2023】105号）的通知要求，为依法保障适龄儿童少年接受义务教育的权利，做好我校2023年秋季招生工作，现公告如下</w:t>
      </w:r>
      <w:r>
        <w:rPr>
          <w:rFonts w:hint="eastAsia" w:ascii="宋体" w:hAnsi="宋体" w:eastAsia="宋体" w:cs="宋体"/>
          <w:sz w:val="28"/>
          <w:szCs w:val="36"/>
          <w:lang w:eastAsia="zh-CN"/>
        </w:rPr>
        <w:t>：</w:t>
      </w:r>
    </w:p>
    <w:p>
      <w:pPr>
        <w:jc w:val="left"/>
        <w:rPr>
          <w:rFonts w:hint="eastAsia" w:ascii="宋体" w:hAnsi="宋体" w:eastAsia="宋体" w:cs="宋体"/>
          <w:b/>
          <w:bCs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一、招生对象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1、</w:t>
      </w: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招收</w:t>
      </w:r>
      <w:r>
        <w:rPr>
          <w:rFonts w:hint="eastAsia" w:ascii="宋体" w:hAnsi="宋体" w:eastAsia="宋体" w:cs="宋体"/>
          <w:sz w:val="28"/>
          <w:szCs w:val="36"/>
        </w:rPr>
        <w:t>郭连镇中心学校学区范围的学生，即：小郭庄村、军陈村、黄台寨村、四府王村、黄台村、后刘村、东夏庄村、岗胡村、张涧村、富村、靳庄村、寇寨村、岗孙村、郭东社区、郭西社区所辖区域户籍六年级毕业学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2、如有空余学位，招收在</w:t>
      </w:r>
      <w:r>
        <w:rPr>
          <w:rFonts w:hint="eastAsia" w:ascii="宋体" w:hAnsi="宋体" w:eastAsia="宋体" w:cs="宋体"/>
          <w:sz w:val="28"/>
          <w:szCs w:val="36"/>
        </w:rPr>
        <w:t>郭连镇中心学校</w:t>
      </w:r>
      <w:r>
        <w:rPr>
          <w:rFonts w:hint="eastAsia" w:ascii="宋体" w:hAnsi="宋体" w:eastAsia="宋体" w:cs="宋体"/>
          <w:sz w:val="28"/>
          <w:szCs w:val="36"/>
        </w:rPr>
        <w:t>辖区内务工人员的六年级毕业学生。</w:t>
      </w:r>
    </w:p>
    <w:p>
      <w:pPr>
        <w:jc w:val="left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sz w:val="32"/>
          <w:szCs w:val="40"/>
        </w:rPr>
        <w:t>、</w:t>
      </w: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报名时间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</w:rPr>
        <w:t>2023年7月31日</w:t>
      </w:r>
      <w:r>
        <w:rPr>
          <w:rFonts w:hint="eastAsia" w:ascii="宋体" w:hAnsi="宋体" w:eastAsia="宋体" w:cs="宋体"/>
          <w:sz w:val="28"/>
          <w:szCs w:val="36"/>
          <w:lang w:eastAsia="zh-CN"/>
        </w:rPr>
        <w:t>—</w:t>
      </w:r>
      <w:r>
        <w:rPr>
          <w:rFonts w:hint="eastAsia" w:ascii="宋体" w:hAnsi="宋体" w:eastAsia="宋体" w:cs="宋体"/>
          <w:sz w:val="28"/>
          <w:szCs w:val="36"/>
        </w:rPr>
        <w:t>8月2日</w:t>
      </w:r>
    </w:p>
    <w:p>
      <w:pPr>
        <w:jc w:val="left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sz w:val="32"/>
          <w:szCs w:val="40"/>
        </w:rPr>
        <w:t>、</w:t>
      </w: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报名地点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郭连镇中心学校档案</w:t>
      </w:r>
      <w:r>
        <w:rPr>
          <w:rFonts w:hint="eastAsia" w:ascii="宋体" w:hAnsi="宋体" w:eastAsia="宋体" w:cs="宋体"/>
          <w:sz w:val="28"/>
          <w:szCs w:val="36"/>
        </w:rPr>
        <w:t>室</w:t>
      </w:r>
    </w:p>
    <w:p>
      <w:pPr>
        <w:jc w:val="left"/>
        <w:rPr>
          <w:rFonts w:hint="eastAsia" w:ascii="宋体" w:hAnsi="宋体" w:eastAsia="宋体" w:cs="宋体"/>
          <w:b/>
          <w:bCs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四、需提供注册材料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1、</w:t>
      </w: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郭连镇中心学校</w:t>
      </w:r>
      <w:r>
        <w:rPr>
          <w:rFonts w:hint="eastAsia" w:ascii="宋体" w:hAnsi="宋体" w:eastAsia="宋体" w:cs="宋体"/>
          <w:sz w:val="28"/>
          <w:szCs w:val="36"/>
        </w:rPr>
        <w:t>辖区内居民：户口本；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36"/>
        </w:rPr>
        <w:t>、在辖区内务工人员：户口本、务工证明。</w:t>
      </w:r>
    </w:p>
    <w:p>
      <w:pPr>
        <w:jc w:val="left"/>
        <w:rPr>
          <w:rFonts w:hint="eastAsia" w:ascii="宋体" w:hAnsi="宋体" w:eastAsia="宋体" w:cs="宋体"/>
          <w:b/>
          <w:bCs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五、到校审核和信息采集流程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1、</w:t>
      </w:r>
      <w:r>
        <w:rPr>
          <w:rFonts w:hint="eastAsia" w:ascii="宋体" w:hAnsi="宋体" w:eastAsia="宋体" w:cs="宋体"/>
          <w:b/>
          <w:bCs/>
          <w:sz w:val="28"/>
          <w:szCs w:val="36"/>
        </w:rPr>
        <w:t>先审核入学资格。</w:t>
      </w:r>
      <w:r>
        <w:rPr>
          <w:rFonts w:hint="eastAsia" w:ascii="宋体" w:hAnsi="宋体" w:eastAsia="宋体" w:cs="宋体"/>
          <w:sz w:val="28"/>
          <w:szCs w:val="36"/>
        </w:rPr>
        <w:t>查验家长所提供的材料（户口本、房产证、购房合同、租房合同、营业执照、务工证明等），审核是否符合禹州市教体局所发《禹州市2023年义务教育学校招生入学实施方案》招生政策。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2、</w:t>
      </w:r>
      <w:r>
        <w:rPr>
          <w:rFonts w:hint="eastAsia" w:ascii="宋体" w:hAnsi="宋体" w:eastAsia="宋体" w:cs="宋体"/>
          <w:b/>
          <w:bCs/>
          <w:sz w:val="28"/>
          <w:szCs w:val="36"/>
        </w:rPr>
        <w:t>在河南省义务教育招生服务平台进行信息采集。</w:t>
      </w:r>
      <w:r>
        <w:rPr>
          <w:rFonts w:hint="eastAsia" w:ascii="宋体" w:hAnsi="宋体" w:eastAsia="宋体" w:cs="宋体"/>
          <w:sz w:val="28"/>
          <w:szCs w:val="36"/>
        </w:rPr>
        <w:t>学校安排专门的教师进行网上信息采集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36"/>
        </w:rPr>
        <w:t>。</w:t>
      </w:r>
    </w:p>
    <w:p>
      <w:pPr>
        <w:numPr>
          <w:numId w:val="0"/>
        </w:numPr>
        <w:ind w:leftChars="0"/>
        <w:jc w:val="left"/>
        <w:rPr>
          <w:rFonts w:hint="eastAsia" w:ascii="宋体" w:hAnsi="宋体" w:eastAsia="宋体" w:cs="宋体"/>
          <w:b/>
          <w:bCs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六、温馨提醒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1、</w:t>
      </w:r>
      <w:r>
        <w:rPr>
          <w:rFonts w:hint="eastAsia" w:ascii="宋体" w:hAnsi="宋体" w:eastAsia="宋体" w:cs="宋体"/>
          <w:sz w:val="28"/>
          <w:szCs w:val="36"/>
        </w:rPr>
        <w:t>建议家长或学生不要自己在网上操作，</w:t>
      </w: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以免</w:t>
      </w:r>
      <w:r>
        <w:rPr>
          <w:rFonts w:hint="eastAsia" w:ascii="宋体" w:hAnsi="宋体" w:eastAsia="宋体" w:cs="宋体"/>
          <w:sz w:val="28"/>
          <w:szCs w:val="36"/>
        </w:rPr>
        <w:t>出现错误影响入学。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2、现场注册时自觉遵守公共秩序，往返途中注意交通及防溺水安全事项。</w:t>
      </w:r>
    </w:p>
    <w:p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b/>
          <w:bCs/>
          <w:sz w:val="32"/>
          <w:szCs w:val="40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七</w:t>
      </w:r>
      <w:r>
        <w:rPr>
          <w:rFonts w:hint="eastAsia" w:ascii="宋体" w:hAnsi="宋体" w:eastAsia="宋体" w:cs="宋体"/>
          <w:b/>
          <w:bCs/>
          <w:sz w:val="32"/>
          <w:szCs w:val="40"/>
        </w:rPr>
        <w:t>、</w:t>
      </w: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咨询电话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咨询电话：</w:t>
      </w:r>
      <w:r>
        <w:rPr>
          <w:rFonts w:hint="eastAsia" w:ascii="宋体" w:hAnsi="宋体" w:eastAsia="宋体" w:cs="宋体"/>
          <w:sz w:val="28"/>
          <w:szCs w:val="36"/>
        </w:rPr>
        <w:t>0374-</w:t>
      </w: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8729005</w:t>
      </w:r>
    </w:p>
    <w:p>
      <w:pPr>
        <w:jc w:val="left"/>
        <w:rPr>
          <w:rFonts w:hint="eastAsia" w:ascii="宋体" w:hAnsi="宋体" w:eastAsia="宋体" w:cs="宋体"/>
          <w:sz w:val="28"/>
          <w:szCs w:val="36"/>
          <w:lang w:val="en-US" w:eastAsia="zh-CN"/>
        </w:rPr>
      </w:pPr>
    </w:p>
    <w:p>
      <w:pPr>
        <w:jc w:val="left"/>
        <w:rPr>
          <w:rFonts w:hint="eastAsia" w:ascii="宋体" w:hAnsi="宋体" w:eastAsia="宋体" w:cs="宋体"/>
          <w:sz w:val="28"/>
          <w:szCs w:val="36"/>
          <w:lang w:val="en-US" w:eastAsia="zh-CN"/>
        </w:rPr>
      </w:pPr>
    </w:p>
    <w:p>
      <w:pPr>
        <w:jc w:val="right"/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禹州市郭连镇中心学校</w:t>
      </w:r>
    </w:p>
    <w:p>
      <w:pPr>
        <w:wordWrap w:val="0"/>
        <w:jc w:val="right"/>
        <w:rPr>
          <w:rFonts w:hint="default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2023年7月29日</w:t>
      </w:r>
    </w:p>
    <w:p>
      <w:pPr>
        <w:jc w:val="left"/>
        <w:rPr>
          <w:rFonts w:hint="eastAsia" w:ascii="宋体" w:hAnsi="宋体" w:eastAsia="宋体" w:cs="宋体"/>
          <w:sz w:val="28"/>
          <w:szCs w:val="36"/>
          <w:lang w:val="en-US" w:eastAsia="zh-CN"/>
        </w:rPr>
      </w:pPr>
    </w:p>
    <w:p>
      <w:pPr>
        <w:jc w:val="left"/>
        <w:rPr>
          <w:rFonts w:hint="default" w:ascii="宋体" w:hAnsi="宋体" w:eastAsia="宋体" w:cs="宋体"/>
          <w:sz w:val="28"/>
          <w:szCs w:val="36"/>
          <w:lang w:val="en-US" w:eastAsia="zh-CN"/>
        </w:rPr>
      </w:pPr>
    </w:p>
    <w:p>
      <w:pPr>
        <w:jc w:val="left"/>
        <w:rPr>
          <w:rFonts w:hint="eastAsia" w:ascii="宋体" w:hAnsi="宋体" w:eastAsia="宋体" w:cs="宋体"/>
          <w:sz w:val="28"/>
          <w:szCs w:val="36"/>
        </w:rPr>
      </w:pPr>
    </w:p>
    <w:p>
      <w:pPr>
        <w:jc w:val="left"/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附：</w:t>
      </w:r>
    </w:p>
    <w:p>
      <w:pPr>
        <w:jc w:val="left"/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1、《务工证明》模版</w:t>
      </w:r>
    </w:p>
    <w:p>
      <w:pPr>
        <w:jc w:val="center"/>
        <w:rPr>
          <w:rFonts w:hint="eastAsia" w:ascii="黑体" w:hAnsi="黑体" w:eastAsia="黑体" w:cs="黑体"/>
          <w:b/>
          <w:bCs/>
          <w:sz w:val="48"/>
          <w:szCs w:val="5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8"/>
          <w:szCs w:val="56"/>
          <w:lang w:val="en-US" w:eastAsia="zh-CN"/>
        </w:rPr>
        <w:t>务 工 证 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黑体" w:hAnsi="黑体" w:eastAsia="黑体" w:cs="黑体"/>
          <w:b/>
          <w:bCs/>
          <w:sz w:val="72"/>
          <w:szCs w:val="1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兹证明</w:t>
      </w:r>
      <w:r>
        <w:rPr>
          <w:rFonts w:hint="eastAsia" w:ascii="宋体" w:hAnsi="宋体" w:eastAsia="宋体" w:cs="宋体"/>
          <w:b/>
          <w:bCs/>
          <w:sz w:val="28"/>
          <w:szCs w:val="36"/>
          <w:u w:val="single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先生（女士），</w:t>
      </w:r>
      <w:r>
        <w:rPr>
          <w:rFonts w:hint="eastAsia" w:ascii="宋体" w:hAnsi="宋体" w:eastAsia="宋体" w:cs="宋体"/>
          <w:b/>
          <w:bCs/>
          <w:sz w:val="28"/>
          <w:szCs w:val="36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族，身份证号码：</w:t>
      </w:r>
      <w:r>
        <w:rPr>
          <w:rFonts w:hint="eastAsia" w:ascii="宋体" w:hAnsi="宋体" w:eastAsia="宋体" w:cs="宋体"/>
          <w:b/>
          <w:bCs/>
          <w:sz w:val="28"/>
          <w:szCs w:val="36"/>
          <w:u w:val="single"/>
          <w:lang w:val="en-US" w:eastAsia="zh-CN"/>
        </w:rPr>
        <w:t xml:space="preserve">                               </w:t>
      </w: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，自</w:t>
      </w:r>
      <w:r>
        <w:rPr>
          <w:rFonts w:hint="eastAsia" w:ascii="宋体" w:hAnsi="宋体" w:eastAsia="宋体" w:cs="宋体"/>
          <w:b/>
          <w:bCs/>
          <w:sz w:val="28"/>
          <w:szCs w:val="36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年</w:t>
      </w:r>
      <w:r>
        <w:rPr>
          <w:rFonts w:hint="eastAsia" w:ascii="宋体" w:hAnsi="宋体" w:eastAsia="宋体" w:cs="宋体"/>
          <w:b/>
          <w:bCs/>
          <w:sz w:val="28"/>
          <w:szCs w:val="36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月进入我单位</w:t>
      </w:r>
      <w:r>
        <w:rPr>
          <w:rFonts w:hint="eastAsia" w:ascii="宋体" w:hAnsi="宋体" w:eastAsia="宋体" w:cs="宋体"/>
          <w:b/>
          <w:bCs/>
          <w:sz w:val="28"/>
          <w:szCs w:val="36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部门</w:t>
      </w:r>
      <w:r>
        <w:rPr>
          <w:rFonts w:hint="eastAsia" w:ascii="宋体" w:hAnsi="宋体" w:eastAsia="宋体" w:cs="宋体"/>
          <w:b/>
          <w:bCs/>
          <w:sz w:val="28"/>
          <w:szCs w:val="36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岗位工作至今，现为我单位正式在职职工。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特此声明！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声明：本证明保证上述信息真实有效，仅作为该员工与本单位之间的劳务关系证明，不作为我单位对该员工的任何形式担保文件。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092" w:firstLineChars="1100"/>
        <w:jc w:val="left"/>
        <w:textAlignment w:val="auto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单位名称（盖章）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092" w:firstLineChars="1100"/>
        <w:jc w:val="left"/>
        <w:textAlignment w:val="auto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证 明 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092" w:firstLineChars="1100"/>
        <w:jc w:val="left"/>
        <w:textAlignment w:val="auto"/>
        <w:rPr>
          <w:rFonts w:hint="default" w:ascii="宋体" w:hAnsi="宋体" w:eastAsia="宋体" w:cs="宋体"/>
          <w:b/>
          <w:bCs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 xml:space="preserve">      年     月 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0ZGRmMGYxOTJlZDE3YmFlNzBhYWU2MzUzYzU0YjIifQ=="/>
  </w:docVars>
  <w:rsids>
    <w:rsidRoot w:val="100E12E7"/>
    <w:rsid w:val="0C550884"/>
    <w:rsid w:val="100E12E7"/>
    <w:rsid w:val="2D230ADF"/>
    <w:rsid w:val="46CF7B75"/>
    <w:rsid w:val="5D70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705</Words>
  <Characters>741</Characters>
  <Lines>0</Lines>
  <Paragraphs>0</Paragraphs>
  <TotalTime>21</TotalTime>
  <ScaleCrop>false</ScaleCrop>
  <LinksUpToDate>false</LinksUpToDate>
  <CharactersWithSpaces>850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2023-07-29T05:08:00Z</dcterms:created>
  <dc:creator>如此安好</dc:creator>
  <cp:lastModifiedBy>如此安好</cp:lastModifiedBy>
  <dcterms:modified xsi:type="dcterms:W3CDTF">2023-07-29T06:17:46Z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BD6EB871000A4669885BD18BB80918F7_11</vt:lpwstr>
  </property>
</Properties>
</file>